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6C" w:rsidRDefault="005C556C" w:rsidP="005C556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C556C" w:rsidRDefault="005C556C" w:rsidP="005C556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 общественных </w:t>
      </w:r>
    </w:p>
    <w:p w:rsidR="005C556C" w:rsidRDefault="005C556C" w:rsidP="005C556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внешних связей Ханты-Мансийского</w:t>
      </w:r>
    </w:p>
    <w:p w:rsidR="005C556C" w:rsidRDefault="005C556C" w:rsidP="005C556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5C556C" w:rsidRDefault="005C556C" w:rsidP="005C556C">
      <w:pPr>
        <w:tabs>
          <w:tab w:val="left" w:pos="284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27A34" w:rsidRPr="00627A34">
        <w:rPr>
          <w:rFonts w:ascii="Times New Roman" w:hAnsi="Times New Roman" w:cs="Times New Roman"/>
          <w:bCs/>
          <w:sz w:val="28"/>
          <w:szCs w:val="28"/>
        </w:rPr>
        <w:t>от 26.02.2021 №40</w:t>
      </w:r>
    </w:p>
    <w:p w:rsidR="005C556C" w:rsidRDefault="005C556C" w:rsidP="005C556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56C" w:rsidRDefault="005C556C" w:rsidP="005C556C">
      <w:pPr>
        <w:spacing w:after="0"/>
        <w:jc w:val="right"/>
        <w:rPr>
          <w:sz w:val="20"/>
        </w:rPr>
      </w:pPr>
    </w:p>
    <w:p w:rsidR="005C556C" w:rsidRDefault="005C556C" w:rsidP="005C556C">
      <w:pPr>
        <w:widowControl w:val="0"/>
        <w:suppressAutoHyphens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5C556C" w:rsidRDefault="005C556C" w:rsidP="005C556C">
      <w:pPr>
        <w:widowControl w:val="0"/>
        <w:suppressAutoHyphens w:val="0"/>
        <w:spacing w:before="108" w:after="108" w:line="240" w:lineRule="auto"/>
        <w:jc w:val="center"/>
        <w:rPr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конкурсном отборе на предоставление грантов в форме субсидии организациям, осуществляющим деятельность в сфере территориального маркетинга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Югры, на поддержку социально значимых проектов</w:t>
      </w:r>
    </w:p>
    <w:p w:rsidR="005C556C" w:rsidRDefault="005C556C" w:rsidP="005C556C">
      <w:pPr>
        <w:widowControl w:val="0"/>
        <w:suppressAutoHyphens w:val="0"/>
        <w:spacing w:before="108" w:after="108" w:line="240" w:lineRule="auto"/>
        <w:jc w:val="center"/>
        <w:rPr>
          <w:szCs w:val="24"/>
        </w:rPr>
      </w:pPr>
    </w:p>
    <w:tbl>
      <w:tblPr>
        <w:tblW w:w="0" w:type="auto"/>
        <w:tblInd w:w="-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04"/>
        <w:gridCol w:w="3391"/>
      </w:tblGrid>
      <w:tr w:rsidR="005C556C" w:rsidTr="00171C09"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Наименование социально значимого проекта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56C" w:rsidRDefault="005C556C" w:rsidP="00171C0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56C" w:rsidTr="00171C09"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733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описание социально значимого проекта (с приложением презентации социально значимого проекта  в формате PDF) 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56C" w:rsidRDefault="005C556C" w:rsidP="00171C0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56C" w:rsidTr="00171C09"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Общий бюджет социально значимого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56C" w:rsidRDefault="005C556C" w:rsidP="00171C0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56C" w:rsidTr="00171C09"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Запрашиваемая сумма гранта (рублей)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56C" w:rsidTr="00171C09"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Полное наименование соискателя гранта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(юридического лица</w:t>
            </w:r>
            <w:r w:rsidRPr="0000214C">
              <w:rPr>
                <w:rFonts w:ascii="Times New Roman" w:eastAsia="Times New Roman" w:hAnsi="Times New Roman" w:cs="Times New Roman"/>
                <w:sz w:val="24"/>
                <w:szCs w:val="24"/>
              </w:rPr>
              <w:t>)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Ф.И.О индивидуального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предпринимателя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56C" w:rsidTr="00171C09"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Ф.И.О. и должность руководителя соискателя гранта (для юридических лиц)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56C" w:rsidTr="00171C09"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Почтовый адрес, адрес местонахождения соискателя гранта                   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56C" w:rsidTr="00171C09"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Телефоны соискателя гранта: мобильный, рабочий, факс, адрес электронной почты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56C" w:rsidTr="00171C09"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Банковские реквизиты соискателя гранта:</w:t>
            </w:r>
          </w:p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/ КПП  Наименование банка,  Банковский р/счет, счет организации: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банка,  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банка                   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5C556C" w:rsidTr="00171C09"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Ф.И.О. и телефоны главного бухгалтера соискателя гранта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556C" w:rsidRDefault="005C556C" w:rsidP="005C556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56C" w:rsidRDefault="005C556C" w:rsidP="005C556C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даю согласие на публикацию (размещение) в информационно-телекоммуникационной сети «Интернет» информации об </w:t>
      </w:r>
    </w:p>
    <w:p w:rsidR="005C556C" w:rsidRDefault="005C556C" w:rsidP="005C55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556C" w:rsidRDefault="005C556C" w:rsidP="005C55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(наименование юридического лица/Ф.И.О. индивидуального предпринимателя, ИНН)</w:t>
      </w:r>
    </w:p>
    <w:p w:rsidR="005C556C" w:rsidRDefault="005C556C" w:rsidP="005C55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участнике конкурсного отбора на предоставление грантов в форме субсидии организациям, осуществляющим деятельность в сфере территориального маркетинга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, на поддержку социально значимых проектов, о подаваемой заявке и иной информации, связанной с участием </w:t>
      </w:r>
      <w:r>
        <w:rPr>
          <w:rFonts w:ascii="Times New Roman" w:hAnsi="Times New Roman" w:cs="Times New Roman"/>
          <w:sz w:val="24"/>
          <w:szCs w:val="24"/>
        </w:rPr>
        <w:br/>
        <w:t>в конкурсном отборе.</w:t>
      </w:r>
    </w:p>
    <w:p w:rsidR="005C556C" w:rsidRDefault="005C556C" w:rsidP="005C556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56C" w:rsidRDefault="005C556C" w:rsidP="005C556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56C" w:rsidRDefault="005C556C" w:rsidP="005C556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Соискатель гранта:</w:t>
      </w:r>
    </w:p>
    <w:p w:rsidR="005C556C" w:rsidRDefault="005C556C" w:rsidP="005C556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__________________                ________________</w:t>
      </w:r>
    </w:p>
    <w:p w:rsidR="005C556C" w:rsidRDefault="005C556C" w:rsidP="005C556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подпись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Ф.И.О.</w:t>
      </w:r>
    </w:p>
    <w:p w:rsidR="005C556C" w:rsidRDefault="005C556C" w:rsidP="005C556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56C" w:rsidRDefault="005C556C" w:rsidP="005C556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56C" w:rsidRDefault="005C556C" w:rsidP="005C556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бухгалтер Соискателя гранта: _________________                ________________</w:t>
      </w:r>
    </w:p>
    <w:p w:rsidR="005C556C" w:rsidRDefault="005C556C" w:rsidP="005C55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подпись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Ф.И.О.</w:t>
      </w:r>
    </w:p>
    <w:p w:rsidR="005C556C" w:rsidRDefault="005C556C" w:rsidP="005C556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AC9" w:rsidRDefault="0040735F"/>
    <w:sectPr w:rsidR="00C4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A9"/>
    <w:rsid w:val="003A299C"/>
    <w:rsid w:val="0040735F"/>
    <w:rsid w:val="005C556C"/>
    <w:rsid w:val="00627A34"/>
    <w:rsid w:val="00911331"/>
    <w:rsid w:val="009432A9"/>
    <w:rsid w:val="00FC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E9E9A-DADE-4240-8573-0740EAD1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56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Шинкарь Екатерина Андреевна</dc:creator>
  <cp:keywords/>
  <dc:description/>
  <cp:lastModifiedBy>Ходакова Екатерина Борисовна</cp:lastModifiedBy>
  <cp:revision>2</cp:revision>
  <dcterms:created xsi:type="dcterms:W3CDTF">2021-04-20T10:32:00Z</dcterms:created>
  <dcterms:modified xsi:type="dcterms:W3CDTF">2021-04-20T10:32:00Z</dcterms:modified>
</cp:coreProperties>
</file>